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6B6" w:rsidRDefault="008366B6" w:rsidP="008366B6">
      <w:pPr>
        <w:spacing w:beforeLines="20" w:before="48" w:afterLines="20" w:after="48"/>
        <w:jc w:val="center"/>
        <w:rPr>
          <w:rStyle w:val="Textoennegrita"/>
          <w:rFonts w:asciiTheme="minorHAnsi" w:hAnsiTheme="minorHAnsi" w:cstheme="minorHAnsi"/>
          <w:sz w:val="24"/>
          <w:szCs w:val="24"/>
        </w:rPr>
      </w:pPr>
      <w:r>
        <w:rPr>
          <w:rStyle w:val="Textoennegrita"/>
          <w:rFonts w:asciiTheme="minorHAnsi" w:hAnsiTheme="minorHAnsi" w:cstheme="minorHAnsi"/>
          <w:sz w:val="24"/>
          <w:szCs w:val="24"/>
        </w:rPr>
        <w:t>UNIVERSIDAD DE EL SALVADOR</w:t>
      </w:r>
    </w:p>
    <w:p w:rsidR="008366B6" w:rsidRDefault="008366B6" w:rsidP="008366B6">
      <w:pPr>
        <w:spacing w:beforeLines="20" w:before="48" w:afterLines="20" w:after="48"/>
        <w:jc w:val="center"/>
        <w:rPr>
          <w:rStyle w:val="Textoennegrita"/>
          <w:rFonts w:asciiTheme="minorHAnsi" w:hAnsiTheme="minorHAnsi" w:cstheme="minorHAnsi"/>
          <w:sz w:val="24"/>
          <w:szCs w:val="24"/>
        </w:rPr>
      </w:pPr>
      <w:r>
        <w:rPr>
          <w:rStyle w:val="Textoennegrita"/>
          <w:rFonts w:asciiTheme="minorHAnsi" w:hAnsiTheme="minorHAnsi" w:cstheme="minorHAnsi"/>
          <w:sz w:val="24"/>
          <w:szCs w:val="24"/>
        </w:rPr>
        <w:t>FACULTAD DE INGENIERÍA Y ARQUITECTURA</w:t>
      </w:r>
    </w:p>
    <w:p w:rsidR="008366B6" w:rsidRDefault="008366B6" w:rsidP="008366B6">
      <w:pPr>
        <w:spacing w:beforeLines="20" w:before="48" w:afterLines="20" w:after="48"/>
        <w:jc w:val="center"/>
        <w:rPr>
          <w:rStyle w:val="Textoennegrita"/>
          <w:rFonts w:asciiTheme="minorHAnsi" w:hAnsiTheme="minorHAnsi" w:cstheme="minorHAnsi"/>
          <w:sz w:val="24"/>
          <w:szCs w:val="24"/>
        </w:rPr>
      </w:pPr>
      <w:r>
        <w:rPr>
          <w:rStyle w:val="Textoennegrita"/>
          <w:rFonts w:asciiTheme="minorHAnsi" w:hAnsiTheme="minorHAnsi" w:cstheme="minorHAnsi"/>
          <w:sz w:val="24"/>
          <w:szCs w:val="24"/>
        </w:rPr>
        <w:t>CALEN</w:t>
      </w:r>
      <w:r w:rsidR="008979B4">
        <w:rPr>
          <w:rStyle w:val="Textoennegrita"/>
          <w:rFonts w:asciiTheme="minorHAnsi" w:hAnsiTheme="minorHAnsi" w:cstheme="minorHAnsi"/>
          <w:sz w:val="24"/>
          <w:szCs w:val="24"/>
        </w:rPr>
        <w:t>DARIO ACADÉMICO DEL CICLO I 2024</w:t>
      </w:r>
    </w:p>
    <w:p w:rsidR="008366B6" w:rsidRDefault="008366B6" w:rsidP="008366B6">
      <w:pPr>
        <w:spacing w:beforeLines="20" w:before="48" w:afterLines="20" w:after="48"/>
        <w:jc w:val="center"/>
        <w:rPr>
          <w:rStyle w:val="Textoennegrita"/>
          <w:rFonts w:asciiTheme="minorHAnsi" w:hAnsiTheme="minorHAnsi" w:cstheme="minorHAnsi"/>
          <w:sz w:val="24"/>
          <w:szCs w:val="24"/>
        </w:rPr>
      </w:pPr>
    </w:p>
    <w:tbl>
      <w:tblPr>
        <w:tblW w:w="978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5092"/>
        <w:gridCol w:w="1444"/>
        <w:gridCol w:w="1411"/>
        <w:gridCol w:w="1294"/>
      </w:tblGrid>
      <w:tr w:rsidR="008366B6" w:rsidRPr="0021091E" w:rsidTr="00FD484B">
        <w:trPr>
          <w:cantSplit/>
          <w:jc w:val="center"/>
        </w:trPr>
        <w:tc>
          <w:tcPr>
            <w:tcW w:w="97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66B6" w:rsidRPr="0021091E" w:rsidRDefault="008979B4">
            <w:pPr>
              <w:spacing w:beforeLines="20" w:before="48" w:afterLines="20" w:after="48" w:line="256" w:lineRule="auto"/>
              <w:jc w:val="center"/>
              <w:rPr>
                <w:sz w:val="22"/>
                <w:szCs w:val="22"/>
              </w:rPr>
            </w:pPr>
            <w:r w:rsidRPr="0021091E">
              <w:rPr>
                <w:rStyle w:val="Textoennegrita"/>
                <w:rFonts w:asciiTheme="minorHAnsi" w:hAnsiTheme="minorHAnsi" w:cstheme="minorHAnsi"/>
                <w:sz w:val="22"/>
                <w:szCs w:val="22"/>
              </w:rPr>
              <w:t>CICLO I 2024</w:t>
            </w:r>
          </w:p>
        </w:tc>
      </w:tr>
      <w:tr w:rsidR="008366B6" w:rsidRPr="0021091E" w:rsidTr="00FD484B">
        <w:trPr>
          <w:jc w:val="center"/>
        </w:trPr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366B6" w:rsidRPr="0021091E" w:rsidRDefault="008366B6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091E">
              <w:rPr>
                <w:rFonts w:asciiTheme="minorHAnsi" w:hAnsiTheme="minorHAnsi" w:cstheme="minorHAnsi"/>
                <w:b/>
                <w:sz w:val="22"/>
                <w:szCs w:val="22"/>
              </w:rPr>
              <w:t>No.</w:t>
            </w:r>
          </w:p>
        </w:tc>
        <w:tc>
          <w:tcPr>
            <w:tcW w:w="5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366B6" w:rsidRPr="0021091E" w:rsidRDefault="008366B6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091E">
              <w:rPr>
                <w:rFonts w:asciiTheme="minorHAnsi" w:hAnsiTheme="minorHAnsi" w:cstheme="minorHAnsi"/>
                <w:b/>
                <w:sz w:val="22"/>
                <w:szCs w:val="22"/>
              </w:rPr>
              <w:t>ACTIVIDADES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366B6" w:rsidRPr="0021091E" w:rsidRDefault="008366B6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091E">
              <w:rPr>
                <w:rFonts w:asciiTheme="minorHAnsi" w:hAnsiTheme="minorHAnsi" w:cstheme="minorHAnsi"/>
                <w:b/>
                <w:sz w:val="22"/>
                <w:szCs w:val="22"/>
              </w:rPr>
              <w:t>INICIO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366B6" w:rsidRPr="0021091E" w:rsidRDefault="008366B6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091E">
              <w:rPr>
                <w:rFonts w:asciiTheme="minorHAnsi" w:hAnsiTheme="minorHAnsi" w:cstheme="minorHAnsi"/>
                <w:b/>
                <w:sz w:val="22"/>
                <w:szCs w:val="22"/>
              </w:rPr>
              <w:t>FINAL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366B6" w:rsidRPr="0021091E" w:rsidRDefault="008366B6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091E">
              <w:rPr>
                <w:rFonts w:asciiTheme="minorHAnsi" w:hAnsiTheme="minorHAnsi" w:cstheme="minorHAnsi"/>
                <w:b/>
                <w:sz w:val="22"/>
                <w:szCs w:val="22"/>
              </w:rPr>
              <w:t>DURACIÓN</w:t>
            </w:r>
          </w:p>
          <w:p w:rsidR="008366B6" w:rsidRPr="0021091E" w:rsidRDefault="008366B6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091E">
              <w:rPr>
                <w:rFonts w:asciiTheme="minorHAnsi" w:hAnsiTheme="minorHAnsi" w:cstheme="minorHAnsi"/>
                <w:b/>
                <w:sz w:val="22"/>
                <w:szCs w:val="22"/>
              </w:rPr>
              <w:t>(SEMANAS)</w:t>
            </w:r>
          </w:p>
        </w:tc>
      </w:tr>
      <w:tr w:rsidR="008366B6" w:rsidRPr="0021091E" w:rsidTr="00FD484B">
        <w:trPr>
          <w:trHeight w:val="496"/>
          <w:jc w:val="center"/>
        </w:trPr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366B6" w:rsidRPr="0021091E" w:rsidRDefault="008366B6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091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5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366B6" w:rsidRPr="0021091E" w:rsidRDefault="00FD484B">
            <w:pPr>
              <w:spacing w:beforeLines="20" w:before="48" w:afterLines="20" w:after="48" w:line="25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1091E">
              <w:rPr>
                <w:rFonts w:asciiTheme="minorHAnsi" w:hAnsiTheme="minorHAnsi" w:cstheme="minorHAnsi"/>
                <w:sz w:val="22"/>
                <w:szCs w:val="22"/>
              </w:rPr>
              <w:t>Activación por R</w:t>
            </w:r>
            <w:r w:rsidR="008B3B6A" w:rsidRPr="0021091E">
              <w:rPr>
                <w:rFonts w:asciiTheme="minorHAnsi" w:hAnsiTheme="minorHAnsi" w:cstheme="minorHAnsi"/>
                <w:sz w:val="22"/>
                <w:szCs w:val="22"/>
              </w:rPr>
              <w:t>etiro de E</w:t>
            </w:r>
            <w:r w:rsidRPr="0021091E">
              <w:rPr>
                <w:rFonts w:asciiTheme="minorHAnsi" w:hAnsiTheme="minorHAnsi" w:cstheme="minorHAnsi"/>
                <w:sz w:val="22"/>
                <w:szCs w:val="22"/>
              </w:rPr>
              <w:t>studiantes *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366B6" w:rsidRPr="0021091E" w:rsidRDefault="008979B4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091E">
              <w:rPr>
                <w:rFonts w:asciiTheme="minorHAnsi" w:hAnsiTheme="minorHAnsi" w:cstheme="minorHAnsi"/>
                <w:sz w:val="22"/>
                <w:szCs w:val="22"/>
              </w:rPr>
              <w:t>20/11/2023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366B6" w:rsidRPr="0021091E" w:rsidRDefault="008979B4" w:rsidP="008979B4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091E">
              <w:rPr>
                <w:rFonts w:asciiTheme="minorHAnsi" w:hAnsiTheme="minorHAnsi" w:cstheme="minorHAnsi"/>
                <w:sz w:val="22"/>
                <w:szCs w:val="22"/>
              </w:rPr>
              <w:t>01/03/2024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366B6" w:rsidRPr="0021091E" w:rsidRDefault="008366B6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091E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</w:tr>
      <w:tr w:rsidR="00EB42C9" w:rsidRPr="0021091E" w:rsidTr="00FD484B">
        <w:trPr>
          <w:trHeight w:val="696"/>
          <w:jc w:val="center"/>
        </w:trPr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B42C9" w:rsidRPr="0021091E" w:rsidRDefault="00EB42C9" w:rsidP="00EB42C9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091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B42C9" w:rsidRPr="0021091E" w:rsidRDefault="00EB42C9" w:rsidP="00EB42C9">
            <w:pPr>
              <w:spacing w:beforeLines="20" w:before="48" w:afterLines="20" w:after="48" w:line="25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1091E">
              <w:rPr>
                <w:rFonts w:asciiTheme="minorHAnsi" w:hAnsiTheme="minorHAnsi" w:cstheme="minorHAnsi"/>
                <w:sz w:val="22"/>
                <w:szCs w:val="22"/>
              </w:rPr>
              <w:t>Reingreso Graduado / Posgrado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B42C9" w:rsidRPr="0021091E" w:rsidRDefault="001A23FB" w:rsidP="008979B4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091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8979B4" w:rsidRPr="0021091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21091E">
              <w:rPr>
                <w:rFonts w:asciiTheme="minorHAnsi" w:hAnsiTheme="minorHAnsi" w:cstheme="minorHAnsi"/>
                <w:sz w:val="22"/>
                <w:szCs w:val="22"/>
              </w:rPr>
              <w:t>/11/202</w:t>
            </w:r>
            <w:r w:rsidR="008979B4" w:rsidRPr="0021091E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B42C9" w:rsidRPr="0021091E" w:rsidRDefault="008979B4" w:rsidP="008979B4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091E">
              <w:rPr>
                <w:rFonts w:asciiTheme="minorHAnsi" w:hAnsiTheme="minorHAnsi" w:cstheme="minorHAnsi"/>
                <w:sz w:val="22"/>
                <w:szCs w:val="22"/>
              </w:rPr>
              <w:t>02</w:t>
            </w:r>
            <w:r w:rsidR="00EB42C9" w:rsidRPr="0021091E">
              <w:rPr>
                <w:rFonts w:asciiTheme="minorHAnsi" w:hAnsiTheme="minorHAnsi" w:cstheme="minorHAnsi"/>
                <w:sz w:val="22"/>
                <w:szCs w:val="22"/>
              </w:rPr>
              <w:t>/02/202</w:t>
            </w:r>
            <w:r w:rsidRPr="0021091E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B42C9" w:rsidRPr="0021091E" w:rsidRDefault="00077F0F" w:rsidP="00EB42C9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091E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</w:tr>
      <w:tr w:rsidR="00EB42C9" w:rsidRPr="0021091E" w:rsidTr="00FD484B">
        <w:trPr>
          <w:trHeight w:val="586"/>
          <w:jc w:val="center"/>
        </w:trPr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B42C9" w:rsidRPr="0021091E" w:rsidRDefault="00EB42C9" w:rsidP="00EB42C9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091E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5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B42C9" w:rsidRPr="0021091E" w:rsidRDefault="00EB42C9" w:rsidP="00EB42C9">
            <w:pPr>
              <w:spacing w:beforeLines="20" w:before="48" w:afterLines="20" w:after="48" w:line="25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1091E">
              <w:rPr>
                <w:rFonts w:asciiTheme="minorHAnsi" w:hAnsiTheme="minorHAnsi" w:cstheme="minorHAnsi"/>
                <w:sz w:val="22"/>
                <w:szCs w:val="22"/>
              </w:rPr>
              <w:t>Cambio de Carrera, Equivalencias, Traslado e Ingreso a Carreras Simultáneas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B42C9" w:rsidRPr="0021091E" w:rsidRDefault="00071E5F" w:rsidP="008979B4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091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8979B4" w:rsidRPr="0021091E">
              <w:rPr>
                <w:rFonts w:asciiTheme="minorHAnsi" w:hAnsiTheme="minorHAnsi" w:cstheme="minorHAnsi"/>
                <w:sz w:val="22"/>
                <w:szCs w:val="22"/>
              </w:rPr>
              <w:t>0/11/2023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B42C9" w:rsidRPr="0021091E" w:rsidRDefault="00EB42C9" w:rsidP="00EB42C9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091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8979B4" w:rsidRPr="0021091E">
              <w:rPr>
                <w:rFonts w:asciiTheme="minorHAnsi" w:hAnsiTheme="minorHAnsi" w:cstheme="minorHAnsi"/>
                <w:sz w:val="22"/>
                <w:szCs w:val="22"/>
              </w:rPr>
              <w:t>2/02/2024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B42C9" w:rsidRPr="0021091E" w:rsidRDefault="00077F0F" w:rsidP="00EB42C9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091E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</w:tr>
      <w:tr w:rsidR="008366B6" w:rsidRPr="0021091E" w:rsidTr="00FD484B">
        <w:trPr>
          <w:trHeight w:val="521"/>
          <w:jc w:val="center"/>
        </w:trPr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366B6" w:rsidRPr="0021091E" w:rsidRDefault="006210BA" w:rsidP="00D559B3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091E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5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366B6" w:rsidRPr="0021091E" w:rsidRDefault="00FD484B">
            <w:pPr>
              <w:spacing w:beforeLines="20" w:before="48" w:afterLines="20" w:after="48" w:line="25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1091E">
              <w:rPr>
                <w:rFonts w:asciiTheme="minorHAnsi" w:hAnsiTheme="minorHAnsi" w:cstheme="minorHAnsi"/>
                <w:sz w:val="22"/>
                <w:szCs w:val="22"/>
              </w:rPr>
              <w:t>Retiro Oficial de Estudiantes (Reserva de M</w:t>
            </w:r>
            <w:r w:rsidR="008366B6" w:rsidRPr="0021091E">
              <w:rPr>
                <w:rFonts w:asciiTheme="minorHAnsi" w:hAnsiTheme="minorHAnsi" w:cstheme="minorHAnsi"/>
                <w:sz w:val="22"/>
                <w:szCs w:val="22"/>
              </w:rPr>
              <w:t>atrícula)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366B6" w:rsidRPr="0021091E" w:rsidRDefault="003C1893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091E">
              <w:rPr>
                <w:rFonts w:asciiTheme="minorHAnsi" w:hAnsiTheme="minorHAnsi" w:cstheme="minorHAnsi"/>
                <w:sz w:val="22"/>
                <w:szCs w:val="22"/>
              </w:rPr>
              <w:t>16/01/ 2024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366B6" w:rsidRPr="0021091E" w:rsidRDefault="003C1893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091E">
              <w:rPr>
                <w:rFonts w:asciiTheme="minorHAnsi" w:hAnsiTheme="minorHAnsi" w:cstheme="minorHAnsi"/>
                <w:sz w:val="22"/>
                <w:szCs w:val="22"/>
              </w:rPr>
              <w:t>07</w:t>
            </w:r>
            <w:r w:rsidR="003B0317" w:rsidRPr="0021091E">
              <w:rPr>
                <w:rFonts w:asciiTheme="minorHAnsi" w:hAnsiTheme="minorHAnsi" w:cstheme="minorHAnsi"/>
                <w:sz w:val="22"/>
                <w:szCs w:val="22"/>
              </w:rPr>
              <w:t>/06</w:t>
            </w:r>
            <w:r w:rsidR="00F40FB0" w:rsidRPr="0021091E">
              <w:rPr>
                <w:rFonts w:asciiTheme="minorHAnsi" w:hAnsiTheme="minorHAnsi" w:cstheme="minorHAnsi"/>
                <w:sz w:val="22"/>
                <w:szCs w:val="22"/>
              </w:rPr>
              <w:t>/2024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366B6" w:rsidRPr="0021091E" w:rsidRDefault="008366B6" w:rsidP="00D559B3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091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D559B3" w:rsidRPr="0021091E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064945" w:rsidRPr="0021091E" w:rsidTr="00FD484B">
        <w:trPr>
          <w:trHeight w:val="426"/>
          <w:jc w:val="center"/>
        </w:trPr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64945" w:rsidRPr="0021091E" w:rsidRDefault="006210BA" w:rsidP="00064945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091E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5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64945" w:rsidRPr="0021091E" w:rsidRDefault="00064945" w:rsidP="00064945">
            <w:pPr>
              <w:spacing w:beforeLines="20" w:before="48" w:afterLines="20" w:after="48" w:line="25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1091E">
              <w:rPr>
                <w:rFonts w:asciiTheme="minorHAnsi" w:hAnsiTheme="minorHAnsi" w:cstheme="minorHAnsi"/>
                <w:sz w:val="22"/>
                <w:szCs w:val="22"/>
              </w:rPr>
              <w:t>Recepción de solicitudes de Inscripción Condicionada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64945" w:rsidRPr="0021091E" w:rsidRDefault="003B0317" w:rsidP="003B0317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091E">
              <w:rPr>
                <w:rFonts w:asciiTheme="minorHAnsi" w:hAnsiTheme="minorHAnsi" w:cstheme="minorHAnsi"/>
                <w:sz w:val="22"/>
                <w:szCs w:val="22"/>
              </w:rPr>
              <w:t>06</w:t>
            </w:r>
            <w:r w:rsidR="00064945" w:rsidRPr="0021091E">
              <w:rPr>
                <w:rFonts w:asciiTheme="minorHAnsi" w:hAnsiTheme="minorHAnsi" w:cstheme="minorHAnsi"/>
                <w:sz w:val="22"/>
                <w:szCs w:val="22"/>
              </w:rPr>
              <w:t>/02/202</w:t>
            </w:r>
            <w:r w:rsidR="008E5411" w:rsidRPr="0021091E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64945" w:rsidRPr="0021091E" w:rsidRDefault="00064945" w:rsidP="003B0317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091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3B0317" w:rsidRPr="0021091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21091E">
              <w:rPr>
                <w:rFonts w:asciiTheme="minorHAnsi" w:hAnsiTheme="minorHAnsi" w:cstheme="minorHAnsi"/>
                <w:sz w:val="22"/>
                <w:szCs w:val="22"/>
              </w:rPr>
              <w:t>/02/202</w:t>
            </w:r>
            <w:r w:rsidR="008E5411" w:rsidRPr="0021091E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21091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64945" w:rsidRPr="0021091E" w:rsidRDefault="00064945" w:rsidP="00064945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091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064945" w:rsidRPr="0021091E" w:rsidTr="00FD484B">
        <w:trPr>
          <w:trHeight w:val="546"/>
          <w:jc w:val="center"/>
        </w:trPr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64945" w:rsidRPr="0021091E" w:rsidRDefault="006210BA" w:rsidP="00064945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091E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5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64945" w:rsidRPr="0021091E" w:rsidRDefault="00064945" w:rsidP="008B3B6A">
            <w:pPr>
              <w:spacing w:beforeLines="20" w:before="48" w:afterLines="20" w:after="48" w:line="25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1091E">
              <w:rPr>
                <w:rFonts w:asciiTheme="minorHAnsi" w:hAnsiTheme="minorHAnsi" w:cstheme="minorHAnsi"/>
                <w:sz w:val="22"/>
                <w:szCs w:val="22"/>
              </w:rPr>
              <w:t>Asesoría e Inscripci</w:t>
            </w:r>
            <w:r w:rsidR="008B3B6A" w:rsidRPr="0021091E">
              <w:rPr>
                <w:rFonts w:asciiTheme="minorHAnsi" w:hAnsiTheme="minorHAnsi" w:cstheme="minorHAnsi"/>
                <w:sz w:val="22"/>
                <w:szCs w:val="22"/>
              </w:rPr>
              <w:t>ón de Unidades de Aprendizaje, P</w:t>
            </w:r>
            <w:r w:rsidRPr="0021091E">
              <w:rPr>
                <w:rFonts w:asciiTheme="minorHAnsi" w:hAnsiTheme="minorHAnsi" w:cstheme="minorHAnsi"/>
                <w:sz w:val="22"/>
                <w:szCs w:val="22"/>
              </w:rPr>
              <w:t xml:space="preserve">eriodo </w:t>
            </w:r>
            <w:r w:rsidR="008B3B6A" w:rsidRPr="0021091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21091E">
              <w:rPr>
                <w:rFonts w:asciiTheme="minorHAnsi" w:hAnsiTheme="minorHAnsi" w:cstheme="minorHAnsi"/>
                <w:sz w:val="22"/>
                <w:szCs w:val="22"/>
              </w:rPr>
              <w:t>rdinario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64945" w:rsidRPr="0021091E" w:rsidRDefault="00F40FB0" w:rsidP="00F40FB0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091E">
              <w:rPr>
                <w:rFonts w:asciiTheme="minorHAnsi" w:hAnsiTheme="minorHAnsi" w:cstheme="minorHAnsi"/>
                <w:sz w:val="22"/>
                <w:szCs w:val="22"/>
              </w:rPr>
              <w:t>05</w:t>
            </w:r>
            <w:r w:rsidR="003B0317" w:rsidRPr="0021091E">
              <w:rPr>
                <w:rFonts w:asciiTheme="minorHAnsi" w:hAnsiTheme="minorHAnsi" w:cstheme="minorHAnsi"/>
                <w:sz w:val="22"/>
                <w:szCs w:val="22"/>
              </w:rPr>
              <w:t>/02/202</w:t>
            </w:r>
            <w:r w:rsidRPr="0021091E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64945" w:rsidRPr="0021091E" w:rsidRDefault="003B0317" w:rsidP="003B0317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091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F40FB0" w:rsidRPr="0021091E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064945" w:rsidRPr="0021091E">
              <w:rPr>
                <w:rFonts w:asciiTheme="minorHAnsi" w:hAnsiTheme="minorHAnsi" w:cstheme="minorHAnsi"/>
                <w:sz w:val="22"/>
                <w:szCs w:val="22"/>
              </w:rPr>
              <w:t>/02/202</w:t>
            </w:r>
            <w:r w:rsidR="00F40FB0" w:rsidRPr="0021091E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064945" w:rsidRPr="0021091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64945" w:rsidRPr="0021091E" w:rsidRDefault="00064945" w:rsidP="00064945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091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064945" w:rsidRPr="0021091E" w:rsidTr="00FD484B">
        <w:trPr>
          <w:trHeight w:val="456"/>
          <w:jc w:val="center"/>
        </w:trPr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64945" w:rsidRPr="0021091E" w:rsidRDefault="006210BA" w:rsidP="00064945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091E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5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64945" w:rsidRPr="0021091E" w:rsidRDefault="00064945" w:rsidP="00064945">
            <w:pPr>
              <w:spacing w:beforeLines="20" w:before="48" w:afterLines="20" w:after="48" w:line="25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1091E">
              <w:rPr>
                <w:rFonts w:asciiTheme="minorHAnsi" w:hAnsiTheme="minorHAnsi" w:cstheme="minorHAnsi"/>
                <w:sz w:val="22"/>
                <w:szCs w:val="22"/>
              </w:rPr>
              <w:t>Asesoría e Inscripci</w:t>
            </w:r>
            <w:r w:rsidR="008B3B6A" w:rsidRPr="0021091E">
              <w:rPr>
                <w:rFonts w:asciiTheme="minorHAnsi" w:hAnsiTheme="minorHAnsi" w:cstheme="minorHAnsi"/>
                <w:sz w:val="22"/>
                <w:szCs w:val="22"/>
              </w:rPr>
              <w:t>ón de Unidades de Aprendizaje, Periodo E</w:t>
            </w:r>
            <w:r w:rsidRPr="0021091E">
              <w:rPr>
                <w:rFonts w:asciiTheme="minorHAnsi" w:hAnsiTheme="minorHAnsi" w:cstheme="minorHAnsi"/>
                <w:sz w:val="22"/>
                <w:szCs w:val="22"/>
              </w:rPr>
              <w:t>xtemporáneo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64945" w:rsidRPr="0021091E" w:rsidRDefault="003B0317" w:rsidP="00F40FB0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091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F40FB0" w:rsidRPr="0021091E">
              <w:rPr>
                <w:rFonts w:asciiTheme="minorHAnsi" w:hAnsiTheme="minorHAnsi" w:cstheme="minorHAnsi"/>
                <w:sz w:val="22"/>
                <w:szCs w:val="22"/>
              </w:rPr>
              <w:t>2/02/2024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64945" w:rsidRPr="0021091E" w:rsidRDefault="003B0317" w:rsidP="00064945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091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F40FB0" w:rsidRPr="0021091E">
              <w:rPr>
                <w:rFonts w:asciiTheme="minorHAnsi" w:hAnsiTheme="minorHAnsi" w:cstheme="minorHAnsi"/>
                <w:sz w:val="22"/>
                <w:szCs w:val="22"/>
              </w:rPr>
              <w:t>1/03/2024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64945" w:rsidRPr="0021091E" w:rsidRDefault="00064945" w:rsidP="00064945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091E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064945" w:rsidRPr="0021091E" w:rsidTr="00FD484B">
        <w:trPr>
          <w:trHeight w:val="536"/>
          <w:jc w:val="center"/>
        </w:trPr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64945" w:rsidRPr="0021091E" w:rsidRDefault="006210BA" w:rsidP="00064945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091E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5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64945" w:rsidRPr="0021091E" w:rsidRDefault="00064945" w:rsidP="00064945">
            <w:pPr>
              <w:spacing w:beforeLines="20" w:before="48" w:afterLines="20" w:after="48" w:line="25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1091E">
              <w:rPr>
                <w:rFonts w:asciiTheme="minorHAnsi" w:hAnsiTheme="minorHAnsi" w:cstheme="minorHAnsi"/>
                <w:sz w:val="22"/>
                <w:szCs w:val="22"/>
              </w:rPr>
              <w:t>Inscripción Extemporánea (por J</w:t>
            </w:r>
            <w:r w:rsidR="00C7175E" w:rsidRPr="0021091E">
              <w:rPr>
                <w:rFonts w:asciiTheme="minorHAnsi" w:hAnsiTheme="minorHAnsi" w:cstheme="minorHAnsi"/>
                <w:sz w:val="22"/>
                <w:szCs w:val="22"/>
              </w:rPr>
              <w:t>.D., por causa de resoluciones Académico-A</w:t>
            </w:r>
            <w:r w:rsidRPr="0021091E">
              <w:rPr>
                <w:rFonts w:asciiTheme="minorHAnsi" w:hAnsiTheme="minorHAnsi" w:cstheme="minorHAnsi"/>
                <w:sz w:val="22"/>
                <w:szCs w:val="22"/>
              </w:rPr>
              <w:t>dministrativas)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64945" w:rsidRPr="0021091E" w:rsidRDefault="00DB4BA6" w:rsidP="00F40FB0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091E">
              <w:rPr>
                <w:rFonts w:asciiTheme="minorHAnsi" w:hAnsiTheme="minorHAnsi" w:cstheme="minorHAnsi"/>
                <w:sz w:val="22"/>
                <w:szCs w:val="22"/>
              </w:rPr>
              <w:t>04</w:t>
            </w:r>
            <w:r w:rsidR="003B0317" w:rsidRPr="0021091E">
              <w:rPr>
                <w:rFonts w:asciiTheme="minorHAnsi" w:hAnsiTheme="minorHAnsi" w:cstheme="minorHAnsi"/>
                <w:sz w:val="22"/>
                <w:szCs w:val="22"/>
              </w:rPr>
              <w:t>/03/202</w:t>
            </w:r>
            <w:r w:rsidR="00F40FB0" w:rsidRPr="0021091E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64945" w:rsidRPr="0021091E" w:rsidRDefault="00DB4BA6" w:rsidP="00064945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091E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  <w:r w:rsidR="00F40FB0" w:rsidRPr="0021091E">
              <w:rPr>
                <w:rFonts w:asciiTheme="minorHAnsi" w:hAnsiTheme="minorHAnsi" w:cstheme="minorHAnsi"/>
                <w:sz w:val="22"/>
                <w:szCs w:val="22"/>
              </w:rPr>
              <w:t>/04/2024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64945" w:rsidRPr="0021091E" w:rsidRDefault="00064945" w:rsidP="00064945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091E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</w:tr>
      <w:tr w:rsidR="00064945" w:rsidRPr="0021091E" w:rsidTr="00FD484B">
        <w:trPr>
          <w:trHeight w:val="588"/>
          <w:jc w:val="center"/>
        </w:trPr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64945" w:rsidRPr="0021091E" w:rsidRDefault="006210BA" w:rsidP="00064945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091E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5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64945" w:rsidRPr="0021091E" w:rsidRDefault="005D6F0E" w:rsidP="00064945">
            <w:pPr>
              <w:spacing w:beforeLines="20" w:before="48" w:afterLines="20" w:after="48" w:line="25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1091E">
              <w:rPr>
                <w:rFonts w:asciiTheme="minorHAnsi" w:hAnsiTheme="minorHAnsi" w:cstheme="minorHAnsi"/>
                <w:sz w:val="22"/>
                <w:szCs w:val="22"/>
              </w:rPr>
              <w:t>Período de clases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64945" w:rsidRPr="0021091E" w:rsidRDefault="003B0317" w:rsidP="007B75F8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091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7B75F8" w:rsidRPr="0021091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064945" w:rsidRPr="0021091E">
              <w:rPr>
                <w:rFonts w:asciiTheme="minorHAnsi" w:hAnsiTheme="minorHAnsi" w:cstheme="minorHAnsi"/>
                <w:sz w:val="22"/>
                <w:szCs w:val="22"/>
              </w:rPr>
              <w:t>/02/2</w:t>
            </w:r>
            <w:r w:rsidR="00F40FB0" w:rsidRPr="0021091E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64945" w:rsidRPr="0021091E" w:rsidRDefault="003B0317" w:rsidP="00064945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091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7B75F8" w:rsidRPr="0021091E">
              <w:rPr>
                <w:rFonts w:asciiTheme="minorHAnsi" w:hAnsiTheme="minorHAnsi" w:cstheme="minorHAnsi"/>
                <w:sz w:val="22"/>
                <w:szCs w:val="22"/>
              </w:rPr>
              <w:t>7/06/2024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64945" w:rsidRPr="0021091E" w:rsidRDefault="00064945" w:rsidP="00064945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091E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</w:tr>
      <w:tr w:rsidR="00064945" w:rsidRPr="0021091E" w:rsidTr="00FD484B">
        <w:trPr>
          <w:trHeight w:val="499"/>
          <w:jc w:val="center"/>
        </w:trPr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64945" w:rsidRPr="0021091E" w:rsidRDefault="006210BA" w:rsidP="00064945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091E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5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64945" w:rsidRPr="0021091E" w:rsidRDefault="00064945" w:rsidP="00064945">
            <w:pPr>
              <w:spacing w:beforeLines="20" w:before="48" w:afterLines="20" w:after="48" w:line="25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1091E">
              <w:rPr>
                <w:rFonts w:asciiTheme="minorHAnsi" w:hAnsiTheme="minorHAnsi" w:cstheme="minorHAnsi"/>
                <w:sz w:val="22"/>
                <w:szCs w:val="22"/>
              </w:rPr>
              <w:t>Retiro de Un</w:t>
            </w:r>
            <w:r w:rsidR="00C7175E" w:rsidRPr="0021091E">
              <w:rPr>
                <w:rFonts w:asciiTheme="minorHAnsi" w:hAnsiTheme="minorHAnsi" w:cstheme="minorHAnsi"/>
                <w:sz w:val="22"/>
                <w:szCs w:val="22"/>
              </w:rPr>
              <w:t>idades de Aprendizaje (P</w:t>
            </w:r>
            <w:bookmarkStart w:id="0" w:name="_GoBack"/>
            <w:bookmarkEnd w:id="0"/>
            <w:r w:rsidR="00C7175E" w:rsidRPr="0021091E">
              <w:rPr>
                <w:rFonts w:asciiTheme="minorHAnsi" w:hAnsiTheme="minorHAnsi" w:cstheme="minorHAnsi"/>
                <w:sz w:val="22"/>
                <w:szCs w:val="22"/>
              </w:rPr>
              <w:t>eríodo O</w:t>
            </w:r>
            <w:r w:rsidRPr="0021091E">
              <w:rPr>
                <w:rFonts w:asciiTheme="minorHAnsi" w:hAnsiTheme="minorHAnsi" w:cstheme="minorHAnsi"/>
                <w:sz w:val="22"/>
                <w:szCs w:val="22"/>
              </w:rPr>
              <w:t>rdinario)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64945" w:rsidRPr="0021091E" w:rsidRDefault="003B0317" w:rsidP="00F40FB0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091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F40FB0" w:rsidRPr="0021091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064945" w:rsidRPr="0021091E">
              <w:rPr>
                <w:rFonts w:asciiTheme="minorHAnsi" w:hAnsiTheme="minorHAnsi" w:cstheme="minorHAnsi"/>
                <w:sz w:val="22"/>
                <w:szCs w:val="22"/>
              </w:rPr>
              <w:t>/02/2</w:t>
            </w:r>
            <w:r w:rsidR="00F40FB0" w:rsidRPr="0021091E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64945" w:rsidRPr="0021091E" w:rsidRDefault="00F40FB0" w:rsidP="00064945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091E">
              <w:rPr>
                <w:rFonts w:asciiTheme="minorHAnsi" w:hAnsiTheme="minorHAnsi" w:cstheme="minorHAnsi"/>
                <w:sz w:val="22"/>
                <w:szCs w:val="22"/>
              </w:rPr>
              <w:t>08/03/2024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64945" w:rsidRPr="0021091E" w:rsidRDefault="00064945" w:rsidP="00064945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091E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064945" w:rsidRPr="0021091E" w:rsidTr="00FD484B">
        <w:trPr>
          <w:trHeight w:val="561"/>
          <w:jc w:val="center"/>
        </w:trPr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64945" w:rsidRPr="0021091E" w:rsidRDefault="006210BA" w:rsidP="00064945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091E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5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64945" w:rsidRPr="0021091E" w:rsidRDefault="00064945" w:rsidP="00064945">
            <w:pPr>
              <w:spacing w:beforeLines="20" w:before="48" w:afterLines="20" w:after="48" w:line="256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21091E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Retiro de Unidades de</w:t>
            </w:r>
            <w:r w:rsidRPr="0021091E">
              <w:rPr>
                <w:rFonts w:asciiTheme="minorHAnsi" w:hAnsiTheme="minorHAnsi" w:cstheme="minorHAnsi"/>
                <w:sz w:val="22"/>
                <w:szCs w:val="22"/>
              </w:rPr>
              <w:t xml:space="preserve"> Aprendizaje</w:t>
            </w:r>
            <w:r w:rsidRPr="0021091E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 (Período</w:t>
            </w:r>
            <w:r w:rsidR="00C7175E" w:rsidRPr="0021091E">
              <w:rPr>
                <w:rFonts w:asciiTheme="minorHAnsi" w:hAnsiTheme="minorHAnsi" w:cstheme="minorHAnsi"/>
                <w:sz w:val="22"/>
                <w:szCs w:val="22"/>
              </w:rPr>
              <w:t xml:space="preserve"> E</w:t>
            </w:r>
            <w:r w:rsidRPr="0021091E">
              <w:rPr>
                <w:rFonts w:asciiTheme="minorHAnsi" w:hAnsiTheme="minorHAnsi" w:cstheme="minorHAnsi"/>
                <w:sz w:val="22"/>
                <w:szCs w:val="22"/>
              </w:rPr>
              <w:t>xtraordinario</w:t>
            </w:r>
            <w:r w:rsidRPr="0021091E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)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64945" w:rsidRPr="0021091E" w:rsidRDefault="003C1893" w:rsidP="00064945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21091E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11/03/24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64945" w:rsidRPr="0021091E" w:rsidRDefault="003B0317" w:rsidP="00064945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091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3C1893" w:rsidRPr="0021091E">
              <w:rPr>
                <w:rFonts w:asciiTheme="minorHAnsi" w:hAnsiTheme="minorHAnsi" w:cstheme="minorHAnsi"/>
                <w:sz w:val="22"/>
                <w:szCs w:val="22"/>
              </w:rPr>
              <w:t>6/04/24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64945" w:rsidRPr="0021091E" w:rsidRDefault="00064945" w:rsidP="00064945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091E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064945" w:rsidRPr="0021091E" w:rsidTr="00FD484B">
        <w:trPr>
          <w:trHeight w:val="473"/>
          <w:jc w:val="center"/>
        </w:trPr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64945" w:rsidRPr="0021091E" w:rsidRDefault="006210BA" w:rsidP="00064945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091E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5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64945" w:rsidRPr="0021091E" w:rsidRDefault="00064945" w:rsidP="00064945">
            <w:pPr>
              <w:spacing w:beforeLines="20" w:before="48" w:afterLines="20" w:after="48" w:line="256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21091E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Retiro Especial de Unidades de </w:t>
            </w:r>
            <w:r w:rsidRPr="0021091E">
              <w:rPr>
                <w:rFonts w:asciiTheme="minorHAnsi" w:hAnsiTheme="minorHAnsi" w:cstheme="minorHAnsi"/>
                <w:sz w:val="22"/>
                <w:szCs w:val="22"/>
              </w:rPr>
              <w:t>Aprendizaje</w:t>
            </w:r>
            <w:r w:rsidRPr="0021091E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 (JD)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64945" w:rsidRPr="0021091E" w:rsidRDefault="003C1893" w:rsidP="003C1893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21091E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29/04</w:t>
            </w:r>
            <w:r w:rsidR="005C7F5F" w:rsidRPr="0021091E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/2</w:t>
            </w:r>
            <w:r w:rsidRPr="0021091E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4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64945" w:rsidRPr="0021091E" w:rsidRDefault="003C1893" w:rsidP="00064945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091E">
              <w:rPr>
                <w:rFonts w:asciiTheme="minorHAnsi" w:hAnsiTheme="minorHAnsi" w:cstheme="minorHAnsi"/>
                <w:sz w:val="22"/>
                <w:szCs w:val="22"/>
              </w:rPr>
              <w:t>07/06/24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64945" w:rsidRPr="0021091E" w:rsidRDefault="00064945" w:rsidP="00064945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091E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064945" w:rsidRPr="0021091E" w:rsidTr="00FD484B">
        <w:trPr>
          <w:trHeight w:val="408"/>
          <w:jc w:val="center"/>
        </w:trPr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64945" w:rsidRPr="0021091E" w:rsidRDefault="006210BA" w:rsidP="00064945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091E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5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64945" w:rsidRPr="0021091E" w:rsidRDefault="00A1146F" w:rsidP="00064945">
            <w:pPr>
              <w:spacing w:beforeLines="20" w:before="48" w:afterLines="20" w:after="48" w:line="256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21091E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Exá</w:t>
            </w:r>
            <w:r w:rsidR="00064945" w:rsidRPr="0021091E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menes </w:t>
            </w:r>
            <w:r w:rsidR="00064945" w:rsidRPr="0021091E">
              <w:rPr>
                <w:rFonts w:asciiTheme="minorHAnsi" w:hAnsiTheme="minorHAnsi" w:cstheme="minorHAnsi"/>
                <w:sz w:val="22"/>
                <w:szCs w:val="22"/>
              </w:rPr>
              <w:t>Finales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64945" w:rsidRPr="0021091E" w:rsidRDefault="005C7F5F" w:rsidP="00E73DAE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21091E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1</w:t>
            </w:r>
            <w:r w:rsidR="00E73DAE" w:rsidRPr="0021091E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0</w:t>
            </w:r>
            <w:r w:rsidR="00064945" w:rsidRPr="0021091E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/06/2</w:t>
            </w:r>
            <w:r w:rsidR="00E73DAE" w:rsidRPr="0021091E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4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64945" w:rsidRPr="0021091E" w:rsidRDefault="00064945" w:rsidP="00064945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091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E73DAE" w:rsidRPr="0021091E">
              <w:rPr>
                <w:rFonts w:asciiTheme="minorHAnsi" w:hAnsiTheme="minorHAnsi" w:cstheme="minorHAnsi"/>
                <w:sz w:val="22"/>
                <w:szCs w:val="22"/>
              </w:rPr>
              <w:t>4/06/24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64945" w:rsidRPr="0021091E" w:rsidRDefault="00064945" w:rsidP="00064945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091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CC03F8" w:rsidRPr="0021091E" w:rsidTr="00FD484B">
        <w:trPr>
          <w:trHeight w:val="408"/>
          <w:jc w:val="center"/>
        </w:trPr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03F8" w:rsidRPr="0021091E" w:rsidRDefault="00CC03F8" w:rsidP="00CC03F8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091E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5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03F8" w:rsidRPr="0021091E" w:rsidRDefault="00CC03F8" w:rsidP="00CC03F8">
            <w:pPr>
              <w:spacing w:beforeLines="20" w:before="48" w:afterLines="20" w:after="48" w:line="256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21091E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Registro de Notas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03F8" w:rsidRPr="0021091E" w:rsidRDefault="00CC03F8" w:rsidP="00CC03F8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21091E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17/06/24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03F8" w:rsidRPr="0021091E" w:rsidRDefault="00CC03F8" w:rsidP="00CC03F8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091E">
              <w:rPr>
                <w:rFonts w:asciiTheme="minorHAnsi" w:hAnsiTheme="minorHAnsi" w:cstheme="minorHAnsi"/>
                <w:sz w:val="22"/>
                <w:szCs w:val="22"/>
              </w:rPr>
              <w:t>21/06/24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03F8" w:rsidRPr="0021091E" w:rsidRDefault="00CC03F8" w:rsidP="00CC03F8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091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CC03F8" w:rsidRPr="0021091E" w:rsidTr="00CC03F8">
        <w:trPr>
          <w:trHeight w:val="428"/>
          <w:jc w:val="center"/>
        </w:trPr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C03F8" w:rsidRPr="0021091E" w:rsidRDefault="00CC03F8" w:rsidP="00CC03F8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091E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5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C03F8" w:rsidRPr="0021091E" w:rsidRDefault="00CC03F8" w:rsidP="00CC03F8">
            <w:pPr>
              <w:spacing w:beforeLines="20" w:before="48" w:afterLines="20" w:after="48" w:line="256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21091E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Pruebas de Suficiencia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03F8" w:rsidRPr="0021091E" w:rsidRDefault="00CC03F8" w:rsidP="00CC03F8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21091E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24/06/2024</w:t>
            </w: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03F8" w:rsidRPr="0021091E" w:rsidRDefault="00CC03F8" w:rsidP="00CC03F8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091E">
              <w:rPr>
                <w:rFonts w:asciiTheme="minorHAnsi" w:hAnsiTheme="minorHAnsi" w:cstheme="minorHAnsi"/>
                <w:sz w:val="22"/>
                <w:szCs w:val="22"/>
              </w:rPr>
              <w:t>28/06/2024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03F8" w:rsidRPr="0021091E" w:rsidRDefault="00CC03F8" w:rsidP="00CC03F8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091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CC03F8" w:rsidRPr="0021091E" w:rsidTr="00FD484B">
        <w:trPr>
          <w:trHeight w:val="406"/>
          <w:jc w:val="center"/>
        </w:trPr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C03F8" w:rsidRPr="0021091E" w:rsidRDefault="00CC03F8" w:rsidP="00CC03F8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091E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5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C03F8" w:rsidRPr="0021091E" w:rsidRDefault="00CC03F8" w:rsidP="00CC03F8">
            <w:pPr>
              <w:spacing w:beforeLines="20" w:before="48" w:afterLines="20" w:after="48" w:line="256" w:lineRule="auto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21091E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Cierre de Ciclo y Sistema Mecanizado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03F8" w:rsidRPr="0021091E" w:rsidRDefault="00CC03F8" w:rsidP="00CC03F8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1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C03F8" w:rsidRPr="0021091E" w:rsidRDefault="00CC03F8" w:rsidP="00CC03F8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091E">
              <w:rPr>
                <w:rFonts w:asciiTheme="minorHAnsi" w:hAnsiTheme="minorHAnsi" w:cstheme="minorHAnsi"/>
                <w:sz w:val="22"/>
                <w:szCs w:val="22"/>
              </w:rPr>
              <w:t>01/07/2024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C03F8" w:rsidRPr="0021091E" w:rsidRDefault="00CC03F8" w:rsidP="00CC03F8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091E">
              <w:rPr>
                <w:rFonts w:asciiTheme="minorHAnsi" w:hAnsiTheme="minorHAnsi" w:cstheme="minorHAnsi"/>
                <w:sz w:val="22"/>
                <w:szCs w:val="22"/>
              </w:rPr>
              <w:t>1 día</w:t>
            </w:r>
          </w:p>
        </w:tc>
      </w:tr>
    </w:tbl>
    <w:p w:rsidR="008366B6" w:rsidRDefault="008366B6" w:rsidP="008366B6">
      <w:pPr>
        <w:rPr>
          <w:color w:val="FF0000"/>
          <w:sz w:val="24"/>
          <w:szCs w:val="24"/>
        </w:rPr>
      </w:pPr>
    </w:p>
    <w:p w:rsidR="008366B6" w:rsidRDefault="008366B6" w:rsidP="008366B6">
      <w:pPr>
        <w:numPr>
          <w:ilvl w:val="0"/>
          <w:numId w:val="1"/>
        </w:numPr>
        <w:ind w:left="284" w:hanging="218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Cuando la activación sea posterior al cierre de las actividades 2 y 3 en ambos ciclos, únicamente se habilitará para la inscripción de unidades de aprendizaje en la carrera de la cual se encontraba inactivo y durará hasta la fecha establecida. </w:t>
      </w:r>
    </w:p>
    <w:p w:rsidR="0000085B" w:rsidRDefault="0021091E"/>
    <w:p w:rsidR="008366B6" w:rsidRDefault="008366B6"/>
    <w:p w:rsidR="008366B6" w:rsidRDefault="008366B6"/>
    <w:p w:rsidR="008E2FFE" w:rsidRDefault="008E2FFE" w:rsidP="008E2FFE"/>
    <w:p w:rsidR="008E2FFE" w:rsidRDefault="008E2FFE" w:rsidP="008E2FFE">
      <w:pPr>
        <w:spacing w:beforeLines="20" w:before="48" w:afterLines="20" w:after="48"/>
        <w:jc w:val="center"/>
        <w:rPr>
          <w:rStyle w:val="Textoennegrita"/>
          <w:rFonts w:asciiTheme="minorHAnsi" w:hAnsiTheme="minorHAnsi" w:cstheme="minorHAnsi"/>
          <w:sz w:val="24"/>
          <w:szCs w:val="24"/>
        </w:rPr>
      </w:pPr>
    </w:p>
    <w:p w:rsidR="008E2FFE" w:rsidRDefault="008E2FFE" w:rsidP="008E2FFE">
      <w:pPr>
        <w:spacing w:beforeLines="20" w:before="48" w:afterLines="20" w:after="48"/>
        <w:jc w:val="center"/>
        <w:rPr>
          <w:rStyle w:val="Textoennegrita"/>
          <w:rFonts w:asciiTheme="minorHAnsi" w:hAnsiTheme="minorHAnsi" w:cstheme="minorHAnsi"/>
          <w:sz w:val="24"/>
          <w:szCs w:val="24"/>
        </w:rPr>
      </w:pPr>
      <w:r>
        <w:rPr>
          <w:rStyle w:val="Textoennegrita"/>
          <w:rFonts w:asciiTheme="minorHAnsi" w:hAnsiTheme="minorHAnsi" w:cstheme="minorHAnsi"/>
          <w:sz w:val="24"/>
          <w:szCs w:val="24"/>
        </w:rPr>
        <w:t>UNIVERSIDAD DE EL SALVADOR</w:t>
      </w:r>
    </w:p>
    <w:p w:rsidR="008E2FFE" w:rsidRDefault="008E2FFE" w:rsidP="008E2FFE">
      <w:pPr>
        <w:spacing w:beforeLines="20" w:before="48" w:afterLines="20" w:after="48"/>
        <w:jc w:val="center"/>
        <w:rPr>
          <w:rStyle w:val="Textoennegrita"/>
          <w:rFonts w:asciiTheme="minorHAnsi" w:hAnsiTheme="minorHAnsi" w:cstheme="minorHAnsi"/>
          <w:sz w:val="24"/>
          <w:szCs w:val="24"/>
        </w:rPr>
      </w:pPr>
      <w:r>
        <w:rPr>
          <w:rStyle w:val="Textoennegrita"/>
          <w:rFonts w:asciiTheme="minorHAnsi" w:hAnsiTheme="minorHAnsi" w:cstheme="minorHAnsi"/>
          <w:sz w:val="24"/>
          <w:szCs w:val="24"/>
        </w:rPr>
        <w:t>FACULTAD DE INGENIERÍA Y ARQUITECTURA</w:t>
      </w:r>
    </w:p>
    <w:p w:rsidR="008E2FFE" w:rsidRDefault="008E2FFE" w:rsidP="008E2FFE">
      <w:pPr>
        <w:spacing w:beforeLines="20" w:before="48" w:afterLines="20" w:after="48"/>
        <w:jc w:val="center"/>
        <w:rPr>
          <w:rStyle w:val="Textoennegrita"/>
          <w:rFonts w:asciiTheme="minorHAnsi" w:hAnsiTheme="minorHAnsi" w:cstheme="minorHAnsi"/>
          <w:sz w:val="24"/>
          <w:szCs w:val="24"/>
        </w:rPr>
      </w:pPr>
      <w:r>
        <w:rPr>
          <w:rStyle w:val="Textoennegrita"/>
          <w:rFonts w:asciiTheme="minorHAnsi" w:hAnsiTheme="minorHAnsi" w:cstheme="minorHAnsi"/>
          <w:sz w:val="24"/>
          <w:szCs w:val="24"/>
        </w:rPr>
        <w:t>CALENDARIO ACADÉMICO DEL CICLO II 2024</w:t>
      </w:r>
    </w:p>
    <w:p w:rsidR="008E2FFE" w:rsidRDefault="008E2FFE" w:rsidP="008E2FFE">
      <w:pPr>
        <w:spacing w:beforeLines="20" w:before="48" w:afterLines="20" w:after="48"/>
        <w:jc w:val="center"/>
        <w:rPr>
          <w:rStyle w:val="Textoennegrita"/>
          <w:rFonts w:asciiTheme="minorHAnsi" w:hAnsiTheme="minorHAnsi" w:cstheme="minorHAnsi"/>
          <w:sz w:val="24"/>
          <w:szCs w:val="24"/>
        </w:rPr>
      </w:pPr>
    </w:p>
    <w:tbl>
      <w:tblPr>
        <w:tblW w:w="978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5083"/>
        <w:gridCol w:w="1444"/>
        <w:gridCol w:w="1421"/>
        <w:gridCol w:w="1294"/>
      </w:tblGrid>
      <w:tr w:rsidR="008E2FFE" w:rsidTr="00455C01">
        <w:trPr>
          <w:cantSplit/>
          <w:jc w:val="center"/>
        </w:trPr>
        <w:tc>
          <w:tcPr>
            <w:tcW w:w="97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2FFE" w:rsidRDefault="008E2FFE" w:rsidP="00455C01">
            <w:pPr>
              <w:spacing w:beforeLines="20" w:before="48" w:afterLines="20" w:after="48" w:line="256" w:lineRule="auto"/>
              <w:jc w:val="center"/>
            </w:pPr>
            <w:r>
              <w:rPr>
                <w:rStyle w:val="Textoennegrita"/>
                <w:rFonts w:asciiTheme="minorHAnsi" w:hAnsiTheme="minorHAnsi" w:cstheme="minorHAnsi"/>
                <w:sz w:val="24"/>
                <w:szCs w:val="24"/>
              </w:rPr>
              <w:t>CICLO II 2024</w:t>
            </w:r>
          </w:p>
        </w:tc>
      </w:tr>
      <w:tr w:rsidR="008E2FFE" w:rsidTr="00455C01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2FFE" w:rsidRDefault="008E2FFE" w:rsidP="00455C01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No.</w:t>
            </w:r>
          </w:p>
        </w:tc>
        <w:tc>
          <w:tcPr>
            <w:tcW w:w="5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2FFE" w:rsidRDefault="008E2FFE" w:rsidP="00455C01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ACTIVIDADES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2FFE" w:rsidRDefault="008E2FFE" w:rsidP="00455C01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INICIO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2FFE" w:rsidRDefault="008E2FFE" w:rsidP="00455C01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FINAL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2FFE" w:rsidRDefault="008E2FFE" w:rsidP="00455C01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DURACIÓN</w:t>
            </w:r>
          </w:p>
          <w:p w:rsidR="008E2FFE" w:rsidRDefault="008E2FFE" w:rsidP="00455C01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(SEMANAS)</w:t>
            </w:r>
          </w:p>
        </w:tc>
      </w:tr>
      <w:tr w:rsidR="008E2FFE" w:rsidTr="00455C01">
        <w:trPr>
          <w:trHeight w:val="496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2FFE" w:rsidRDefault="008E2FFE" w:rsidP="00455C01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2FFE" w:rsidRDefault="008E2FFE" w:rsidP="00455C01">
            <w:pPr>
              <w:spacing w:beforeLines="20" w:before="48" w:afterLines="20" w:after="48" w:line="25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Activación por Retiro de Estudiantes *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2FFE" w:rsidRDefault="008E2FFE" w:rsidP="00455C01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29/05/2024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2FFE" w:rsidRDefault="008E2FFE" w:rsidP="00455C01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30/08/2024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2FFE" w:rsidRDefault="008E2FFE" w:rsidP="00455C01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</w:tr>
      <w:tr w:rsidR="008E2FFE" w:rsidTr="00455C01">
        <w:trPr>
          <w:trHeight w:val="696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2FFE" w:rsidRDefault="008E2FFE" w:rsidP="00455C01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2FFE" w:rsidRDefault="008E2FFE" w:rsidP="00455C01">
            <w:pPr>
              <w:spacing w:beforeLines="20" w:before="48" w:afterLines="20" w:after="48" w:line="25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Reingreso Graduado / Posgrado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2FFE" w:rsidRDefault="008E2FFE" w:rsidP="00455C01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29/05/2024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2FFE" w:rsidRDefault="008E2FFE" w:rsidP="00455C01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12/07/2024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2FFE" w:rsidRDefault="008E2FFE" w:rsidP="00455C01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</w:t>
            </w:r>
          </w:p>
        </w:tc>
      </w:tr>
      <w:tr w:rsidR="008E2FFE" w:rsidTr="00455C01">
        <w:trPr>
          <w:trHeight w:val="586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2FFE" w:rsidRDefault="008E2FFE" w:rsidP="00455C01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2FFE" w:rsidRDefault="008E2FFE" w:rsidP="00455C01">
            <w:pPr>
              <w:spacing w:beforeLines="20" w:before="48" w:afterLines="20" w:after="48" w:line="25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Cambio de Carrera, Equivalencias, Traslado e Ingreso a Carreras Simultáneas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2FFE" w:rsidRDefault="008E2FFE" w:rsidP="00455C01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29/05/2024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2FFE" w:rsidRDefault="008E2FFE" w:rsidP="00455C01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12/07/2024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2FFE" w:rsidRDefault="008E2FFE" w:rsidP="00455C01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</w:t>
            </w:r>
          </w:p>
        </w:tc>
      </w:tr>
      <w:tr w:rsidR="008E2FFE" w:rsidTr="00455C01">
        <w:trPr>
          <w:trHeight w:val="521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2FFE" w:rsidRDefault="008E2FFE" w:rsidP="00455C01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2FFE" w:rsidRDefault="008E2FFE" w:rsidP="00455C01">
            <w:pPr>
              <w:spacing w:beforeLines="20" w:before="48" w:afterLines="20" w:after="48" w:line="25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Retiro Oficial de Estudiantes (Reserva de Matrícula)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2FFE" w:rsidRDefault="008E2FFE" w:rsidP="00455C01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01/07/ 2024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2FFE" w:rsidRPr="00CA2BFA" w:rsidRDefault="008E2FFE" w:rsidP="00455C01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15/11/2024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2FFE" w:rsidRPr="00CA2BFA" w:rsidRDefault="008E2FFE" w:rsidP="00455C01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</w:rPr>
            </w:pPr>
            <w:r w:rsidRPr="00CA2BFA">
              <w:rPr>
                <w:rFonts w:asciiTheme="minorHAnsi" w:hAnsiTheme="minorHAnsi" w:cstheme="minorHAnsi"/>
              </w:rPr>
              <w:t>19</w:t>
            </w:r>
          </w:p>
        </w:tc>
      </w:tr>
      <w:tr w:rsidR="008E2FFE" w:rsidTr="00455C01">
        <w:trPr>
          <w:trHeight w:val="426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2FFE" w:rsidRDefault="008E2FFE" w:rsidP="00455C01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2FFE" w:rsidRPr="00CA2BFA" w:rsidRDefault="008E2FFE" w:rsidP="00455C01">
            <w:pPr>
              <w:spacing w:beforeLines="20" w:before="48" w:afterLines="20" w:after="48" w:line="256" w:lineRule="auto"/>
              <w:rPr>
                <w:rFonts w:asciiTheme="minorHAnsi" w:hAnsiTheme="minorHAnsi" w:cstheme="minorHAnsi"/>
              </w:rPr>
            </w:pPr>
            <w:r w:rsidRPr="00CA2BFA">
              <w:rPr>
                <w:rFonts w:asciiTheme="minorHAnsi" w:hAnsiTheme="minorHAnsi" w:cstheme="minorHAnsi"/>
              </w:rPr>
              <w:t>Recepción de solicitudes de Inscripción Condicionada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2FFE" w:rsidRDefault="008E2FFE" w:rsidP="00455C01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15/07/2024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2FFE" w:rsidRDefault="008E2FFE" w:rsidP="00455C01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19/07/2024 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2FFE" w:rsidRDefault="008E2FFE" w:rsidP="00455C01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</w:tr>
      <w:tr w:rsidR="008E2FFE" w:rsidTr="00455C01">
        <w:trPr>
          <w:trHeight w:val="426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2FFE" w:rsidRDefault="008E2FFE" w:rsidP="00455C01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2FFE" w:rsidRDefault="008E2FFE" w:rsidP="00455C01">
            <w:pPr>
              <w:spacing w:beforeLines="20" w:before="48" w:afterLines="20" w:after="48" w:line="25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Asesoría e Inscripción de Unidades de Aprendizaje, Periodo Ordinario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2FFE" w:rsidRDefault="008E2FFE" w:rsidP="00455C01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08/07/2024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2FFE" w:rsidRDefault="008E2FFE" w:rsidP="00455C01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12/07/2024 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2FFE" w:rsidRDefault="008E2FFE" w:rsidP="00455C01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</w:tr>
      <w:tr w:rsidR="008E2FFE" w:rsidTr="00455C01">
        <w:trPr>
          <w:trHeight w:val="456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2FFE" w:rsidRDefault="008E2FFE" w:rsidP="00455C01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2FFE" w:rsidRDefault="008E2FFE" w:rsidP="00455C01">
            <w:pPr>
              <w:spacing w:beforeLines="20" w:before="48" w:afterLines="20" w:after="48" w:line="25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Asesoría e Inscripción de Unidades de Aprendizaje, Periodo Extemporáneo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2FFE" w:rsidRDefault="008E2FFE" w:rsidP="00455C01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15/07/2024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2FFE" w:rsidRDefault="008E2FFE" w:rsidP="00455C01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09/08/2024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2FFE" w:rsidRDefault="008E2FFE" w:rsidP="00455C01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</w:t>
            </w:r>
          </w:p>
        </w:tc>
      </w:tr>
      <w:tr w:rsidR="008E2FFE" w:rsidTr="00455C01">
        <w:trPr>
          <w:trHeight w:val="536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2FFE" w:rsidRDefault="008E2FFE" w:rsidP="00455C01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2FFE" w:rsidRDefault="008E2FFE" w:rsidP="00455C01">
            <w:pPr>
              <w:spacing w:beforeLines="20" w:before="48" w:afterLines="20" w:after="48" w:line="25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Inscripción Extemporánea (por J.D., por causa de resoluciones Académico-Administrativas)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2FFE" w:rsidRDefault="008E2FFE" w:rsidP="00455C01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12/08/2024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2FFE" w:rsidRDefault="008E2FFE" w:rsidP="00455C01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27/09/2024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2FFE" w:rsidRDefault="008E2FFE" w:rsidP="00455C01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</w:t>
            </w:r>
          </w:p>
        </w:tc>
      </w:tr>
      <w:tr w:rsidR="008E2FFE" w:rsidTr="00455C01">
        <w:trPr>
          <w:trHeight w:val="588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2FFE" w:rsidRDefault="008E2FFE" w:rsidP="00455C01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2FFE" w:rsidRDefault="008E2FFE" w:rsidP="00455C01">
            <w:pPr>
              <w:spacing w:beforeLines="20" w:before="48" w:afterLines="20" w:after="48" w:line="25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Período de clases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2FFE" w:rsidRDefault="008E2FFE" w:rsidP="00455C01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15/07/2024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2FFE" w:rsidRDefault="008E2FFE" w:rsidP="00455C01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08/11/2024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2FFE" w:rsidRDefault="008E2FFE" w:rsidP="00455C01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</w:tr>
      <w:tr w:rsidR="008E2FFE" w:rsidTr="00455C01">
        <w:trPr>
          <w:trHeight w:val="499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2FFE" w:rsidRDefault="008E2FFE" w:rsidP="00455C01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2FFE" w:rsidRDefault="008E2FFE" w:rsidP="00455C01">
            <w:pPr>
              <w:spacing w:beforeLines="20" w:before="48" w:afterLines="20" w:after="48" w:line="25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Retiro de Unidades de Aprendizaje (Período Ordinario)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2FFE" w:rsidRDefault="008E2FFE" w:rsidP="00455C01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15/07/2024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2FFE" w:rsidRDefault="008E2FFE" w:rsidP="00455C01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16/08/2024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2FFE" w:rsidRDefault="008E2FFE" w:rsidP="00455C01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</w:t>
            </w:r>
          </w:p>
        </w:tc>
      </w:tr>
      <w:tr w:rsidR="008E2FFE" w:rsidTr="00455C01">
        <w:trPr>
          <w:trHeight w:val="561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2FFE" w:rsidRDefault="008E2FFE" w:rsidP="00455C01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5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2FFE" w:rsidRDefault="008E2FFE" w:rsidP="00455C01">
            <w:pPr>
              <w:spacing w:beforeLines="20" w:before="48" w:afterLines="20" w:after="48" w:line="256" w:lineRule="auto"/>
              <w:rPr>
                <w:rFonts w:asciiTheme="minorHAnsi" w:hAnsiTheme="minorHAnsi" w:cstheme="minorHAnsi"/>
                <w:lang w:val="pt-BR"/>
              </w:rPr>
            </w:pPr>
            <w:r>
              <w:rPr>
                <w:rFonts w:asciiTheme="minorHAnsi" w:hAnsiTheme="minorHAnsi" w:cstheme="minorHAnsi"/>
                <w:lang w:val="pt-BR"/>
              </w:rPr>
              <w:t>Retiro de Unidades de</w:t>
            </w:r>
            <w:r>
              <w:rPr>
                <w:rFonts w:asciiTheme="minorHAnsi" w:hAnsiTheme="minorHAnsi" w:cstheme="minorHAnsi"/>
              </w:rPr>
              <w:t xml:space="preserve"> Aprendizaje</w:t>
            </w:r>
            <w:r>
              <w:rPr>
                <w:rFonts w:asciiTheme="minorHAnsi" w:hAnsiTheme="minorHAnsi" w:cstheme="minorHAnsi"/>
                <w:lang w:val="pt-BR"/>
              </w:rPr>
              <w:t xml:space="preserve"> (Período</w:t>
            </w:r>
            <w:r>
              <w:rPr>
                <w:rFonts w:asciiTheme="minorHAnsi" w:hAnsiTheme="minorHAnsi" w:cstheme="minorHAnsi"/>
              </w:rPr>
              <w:t xml:space="preserve"> Extraordinario</w:t>
            </w:r>
            <w:r>
              <w:rPr>
                <w:rFonts w:asciiTheme="minorHAnsi" w:hAnsiTheme="minorHAnsi" w:cstheme="minorHAnsi"/>
                <w:lang w:val="pt-BR"/>
              </w:rPr>
              <w:t>)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2FFE" w:rsidRDefault="008E2FFE" w:rsidP="00455C01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  <w:lang w:val="pt-BR"/>
              </w:rPr>
            </w:pPr>
            <w:r>
              <w:rPr>
                <w:rFonts w:asciiTheme="minorHAnsi" w:hAnsiTheme="minorHAnsi" w:cstheme="minorHAnsi"/>
                <w:lang w:val="pt-BR"/>
              </w:rPr>
              <w:t>19/08/2024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2FFE" w:rsidRDefault="008E2FFE" w:rsidP="00455C01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27/09/2024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2FFE" w:rsidRDefault="008E2FFE" w:rsidP="00455C01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</w:t>
            </w:r>
          </w:p>
        </w:tc>
      </w:tr>
      <w:tr w:rsidR="008E2FFE" w:rsidTr="00455C01">
        <w:trPr>
          <w:trHeight w:val="473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2FFE" w:rsidRDefault="008E2FFE" w:rsidP="00455C01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5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2FFE" w:rsidRDefault="008E2FFE" w:rsidP="00455C01">
            <w:pPr>
              <w:spacing w:beforeLines="20" w:before="48" w:afterLines="20" w:after="48" w:line="256" w:lineRule="auto"/>
              <w:rPr>
                <w:rFonts w:asciiTheme="minorHAnsi" w:hAnsiTheme="minorHAnsi" w:cstheme="minorHAnsi"/>
                <w:lang w:val="pt-BR"/>
              </w:rPr>
            </w:pPr>
            <w:r>
              <w:rPr>
                <w:rFonts w:asciiTheme="minorHAnsi" w:hAnsiTheme="minorHAnsi" w:cstheme="minorHAnsi"/>
                <w:lang w:val="pt-BR"/>
              </w:rPr>
              <w:t xml:space="preserve">Retiro Especial de Unidades de </w:t>
            </w:r>
            <w:r>
              <w:rPr>
                <w:rFonts w:asciiTheme="minorHAnsi" w:hAnsiTheme="minorHAnsi" w:cstheme="minorHAnsi"/>
              </w:rPr>
              <w:t>Aprendizaje</w:t>
            </w:r>
            <w:r>
              <w:rPr>
                <w:rFonts w:asciiTheme="minorHAnsi" w:hAnsiTheme="minorHAnsi" w:cstheme="minorHAnsi"/>
                <w:lang w:val="pt-BR"/>
              </w:rPr>
              <w:t xml:space="preserve"> (JD)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2FFE" w:rsidRDefault="008E2FFE" w:rsidP="00455C01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  <w:lang w:val="pt-BR"/>
              </w:rPr>
            </w:pPr>
            <w:r>
              <w:rPr>
                <w:rFonts w:asciiTheme="minorHAnsi" w:hAnsiTheme="minorHAnsi" w:cstheme="minorHAnsi"/>
                <w:lang w:val="pt-BR"/>
              </w:rPr>
              <w:t>30/09/2024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2FFE" w:rsidRDefault="008E2FFE" w:rsidP="00455C01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08/11/2024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2FFE" w:rsidRDefault="008E2FFE" w:rsidP="00455C01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</w:t>
            </w:r>
          </w:p>
        </w:tc>
      </w:tr>
      <w:tr w:rsidR="008E2FFE" w:rsidTr="00455C01">
        <w:trPr>
          <w:trHeight w:val="408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2FFE" w:rsidRDefault="008E2FFE" w:rsidP="00455C01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5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2FFE" w:rsidRDefault="008E2FFE" w:rsidP="00455C01">
            <w:pPr>
              <w:spacing w:beforeLines="20" w:before="48" w:afterLines="20" w:after="48" w:line="256" w:lineRule="auto"/>
              <w:rPr>
                <w:rFonts w:asciiTheme="minorHAnsi" w:hAnsiTheme="minorHAnsi" w:cstheme="minorHAnsi"/>
                <w:lang w:val="pt-BR"/>
              </w:rPr>
            </w:pPr>
            <w:r>
              <w:rPr>
                <w:rFonts w:asciiTheme="minorHAnsi" w:hAnsiTheme="minorHAnsi" w:cstheme="minorHAnsi"/>
                <w:lang w:val="pt-BR"/>
              </w:rPr>
              <w:t xml:space="preserve">Exámenes </w:t>
            </w:r>
            <w:r>
              <w:rPr>
                <w:rFonts w:asciiTheme="minorHAnsi" w:hAnsiTheme="minorHAnsi" w:cstheme="minorHAnsi"/>
              </w:rPr>
              <w:t>Finales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2FFE" w:rsidRDefault="008E2FFE" w:rsidP="00455C01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  <w:lang w:val="pt-BR"/>
              </w:rPr>
            </w:pPr>
            <w:r>
              <w:rPr>
                <w:rFonts w:asciiTheme="minorHAnsi" w:hAnsiTheme="minorHAnsi" w:cstheme="minorHAnsi"/>
                <w:lang w:val="pt-BR"/>
              </w:rPr>
              <w:t>11/11/2024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2FFE" w:rsidRDefault="008E2FFE" w:rsidP="00455C01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15/11/2024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2FFE" w:rsidRDefault="008E2FFE" w:rsidP="00455C01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</w:tr>
      <w:tr w:rsidR="008E2FFE" w:rsidTr="00455C01">
        <w:trPr>
          <w:trHeight w:val="408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2FFE" w:rsidRDefault="008E2FFE" w:rsidP="00455C01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5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2FFE" w:rsidRDefault="008E2FFE" w:rsidP="00455C01">
            <w:pPr>
              <w:spacing w:beforeLines="20" w:before="48" w:afterLines="20" w:after="48" w:line="256" w:lineRule="auto"/>
              <w:rPr>
                <w:rFonts w:asciiTheme="minorHAnsi" w:hAnsiTheme="minorHAnsi" w:cstheme="minorHAnsi"/>
                <w:lang w:val="pt-BR"/>
              </w:rPr>
            </w:pPr>
            <w:r>
              <w:rPr>
                <w:rFonts w:asciiTheme="minorHAnsi" w:hAnsiTheme="minorHAnsi" w:cstheme="minorHAnsi"/>
                <w:lang w:val="pt-BR"/>
              </w:rPr>
              <w:t>Registro de Notas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2FFE" w:rsidRDefault="008E2FFE" w:rsidP="00455C01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  <w:lang w:val="pt-BR"/>
              </w:rPr>
            </w:pPr>
            <w:r>
              <w:rPr>
                <w:rFonts w:asciiTheme="minorHAnsi" w:hAnsiTheme="minorHAnsi" w:cstheme="minorHAnsi"/>
                <w:lang w:val="pt-BR"/>
              </w:rPr>
              <w:t>18/11/2024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2FFE" w:rsidRDefault="008E2FFE" w:rsidP="00455C01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22/11/2024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2FFE" w:rsidRDefault="008E2FFE" w:rsidP="00455C01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</w:tr>
      <w:tr w:rsidR="008E2FFE" w:rsidTr="00455C01">
        <w:trPr>
          <w:trHeight w:val="428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2FFE" w:rsidRDefault="008E2FFE" w:rsidP="00455C01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5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2FFE" w:rsidRDefault="008E2FFE" w:rsidP="00455C01">
            <w:pPr>
              <w:spacing w:beforeLines="20" w:before="48" w:afterLines="20" w:after="48" w:line="256" w:lineRule="auto"/>
              <w:rPr>
                <w:rFonts w:asciiTheme="minorHAnsi" w:hAnsiTheme="minorHAnsi" w:cstheme="minorHAnsi"/>
                <w:lang w:val="pt-BR"/>
              </w:rPr>
            </w:pPr>
            <w:r>
              <w:rPr>
                <w:rFonts w:asciiTheme="minorHAnsi" w:hAnsiTheme="minorHAnsi" w:cstheme="minorHAnsi"/>
                <w:lang w:val="pt-BR"/>
              </w:rPr>
              <w:t>Pruebas de Suficiencia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2FFE" w:rsidRDefault="008E2FFE" w:rsidP="00455C01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  <w:lang w:val="pt-BR"/>
              </w:rPr>
            </w:pPr>
            <w:r>
              <w:rPr>
                <w:rFonts w:asciiTheme="minorHAnsi" w:hAnsiTheme="minorHAnsi" w:cstheme="minorHAnsi"/>
                <w:lang w:val="pt-BR"/>
              </w:rPr>
              <w:t>25/11/2024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2FFE" w:rsidRDefault="008E2FFE" w:rsidP="00455C01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29/11/2024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2FFE" w:rsidRDefault="008E2FFE" w:rsidP="00455C01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</w:t>
            </w:r>
          </w:p>
        </w:tc>
      </w:tr>
      <w:tr w:rsidR="008E2FFE" w:rsidTr="00455C01">
        <w:trPr>
          <w:trHeight w:val="406"/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2FFE" w:rsidRDefault="008E2FFE" w:rsidP="00455C01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5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2FFE" w:rsidRDefault="008E2FFE" w:rsidP="00455C01">
            <w:pPr>
              <w:spacing w:beforeLines="20" w:before="48" w:afterLines="20" w:after="48" w:line="256" w:lineRule="auto"/>
              <w:rPr>
                <w:rFonts w:asciiTheme="minorHAnsi" w:hAnsiTheme="minorHAnsi" w:cstheme="minorHAnsi"/>
                <w:lang w:val="pt-BR"/>
              </w:rPr>
            </w:pPr>
            <w:r>
              <w:rPr>
                <w:rFonts w:asciiTheme="minorHAnsi" w:hAnsiTheme="minorHAnsi" w:cstheme="minorHAnsi"/>
                <w:lang w:val="pt-BR"/>
              </w:rPr>
              <w:t>Cierre de Ciclo y Sistema Mecanizado</w:t>
            </w:r>
          </w:p>
        </w:tc>
        <w:tc>
          <w:tcPr>
            <w:tcW w:w="1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E2FFE" w:rsidRDefault="008E2FFE" w:rsidP="00455C01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2FFE" w:rsidRDefault="008E2FFE" w:rsidP="00455C01">
            <w:pPr>
              <w:spacing w:beforeLines="20" w:before="48" w:afterLines="20" w:after="48" w:line="25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02/12/2024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E2FFE" w:rsidRDefault="008E2FFE" w:rsidP="00455C01">
            <w:pPr>
              <w:spacing w:beforeLines="20" w:before="48" w:afterLines="20" w:after="48" w:line="256" w:lineRule="auto"/>
              <w:ind w:left="3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día</w:t>
            </w:r>
          </w:p>
        </w:tc>
      </w:tr>
    </w:tbl>
    <w:p w:rsidR="008E2FFE" w:rsidRDefault="008E2FFE" w:rsidP="008E2FFE">
      <w:pPr>
        <w:rPr>
          <w:sz w:val="24"/>
          <w:szCs w:val="24"/>
        </w:rPr>
      </w:pPr>
    </w:p>
    <w:p w:rsidR="008E2FFE" w:rsidRPr="00D846A3" w:rsidRDefault="008E2FFE" w:rsidP="008E2FFE">
      <w:pPr>
        <w:pStyle w:val="Prrafodelista"/>
        <w:numPr>
          <w:ilvl w:val="0"/>
          <w:numId w:val="2"/>
        </w:numPr>
        <w:rPr>
          <w:rStyle w:val="Textoennegrita"/>
          <w:b w:val="0"/>
          <w:bCs w:val="0"/>
          <w:sz w:val="24"/>
          <w:szCs w:val="24"/>
        </w:rPr>
      </w:pPr>
      <w:r>
        <w:rPr>
          <w:rFonts w:ascii="Arial" w:hAnsi="Arial" w:cs="Arial"/>
          <w:b/>
          <w:sz w:val="16"/>
          <w:szCs w:val="16"/>
        </w:rPr>
        <w:t>Cuando la activación sea posterior al cierre de las actividades 2 y 3 en ambos ciclos, únicamente se habilitará para la inscripción de unidades de aprendizaje en la carrera de la cual se encontraba inactivo y durará hasta la fecha establecida.</w:t>
      </w:r>
    </w:p>
    <w:p w:rsidR="008E2FFE" w:rsidRDefault="008E2FFE"/>
    <w:p w:rsidR="009F6C9D" w:rsidRDefault="009F6C9D" w:rsidP="008366B6">
      <w:pPr>
        <w:spacing w:beforeLines="20" w:before="48" w:afterLines="20" w:after="48"/>
        <w:jc w:val="center"/>
        <w:rPr>
          <w:rStyle w:val="Textoennegrita"/>
          <w:rFonts w:asciiTheme="minorHAnsi" w:hAnsiTheme="minorHAnsi" w:cstheme="minorHAnsi"/>
          <w:sz w:val="24"/>
          <w:szCs w:val="24"/>
        </w:rPr>
      </w:pPr>
    </w:p>
    <w:sectPr w:rsidR="009F6C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23042"/>
    <w:multiLevelType w:val="hybridMultilevel"/>
    <w:tmpl w:val="09402360"/>
    <w:lvl w:ilvl="0" w:tplc="2260026E">
      <w:start w:val="10"/>
      <w:numFmt w:val="bullet"/>
      <w:lvlText w:val=""/>
      <w:lvlJc w:val="left"/>
      <w:pPr>
        <w:ind w:left="720" w:hanging="360"/>
      </w:pPr>
      <w:rPr>
        <w:rFonts w:ascii="Symbol" w:eastAsia="Calibri" w:hAnsi="Symbol" w:cs="Times New Roman" w:hint="default"/>
        <w:b w:val="0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95CC8"/>
    <w:multiLevelType w:val="hybridMultilevel"/>
    <w:tmpl w:val="AEEAD318"/>
    <w:lvl w:ilvl="0" w:tplc="E046733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sz w:val="1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6B6"/>
    <w:rsid w:val="00064945"/>
    <w:rsid w:val="00071E5F"/>
    <w:rsid w:val="00077F0F"/>
    <w:rsid w:val="000A5444"/>
    <w:rsid w:val="001A23FB"/>
    <w:rsid w:val="0021091E"/>
    <w:rsid w:val="00261DD2"/>
    <w:rsid w:val="00280130"/>
    <w:rsid w:val="00362D73"/>
    <w:rsid w:val="003A67CD"/>
    <w:rsid w:val="003B0317"/>
    <w:rsid w:val="003C1893"/>
    <w:rsid w:val="004035FE"/>
    <w:rsid w:val="004152C9"/>
    <w:rsid w:val="00446799"/>
    <w:rsid w:val="0048549B"/>
    <w:rsid w:val="004864E2"/>
    <w:rsid w:val="004D577F"/>
    <w:rsid w:val="00514AAF"/>
    <w:rsid w:val="005827B5"/>
    <w:rsid w:val="005C7F5F"/>
    <w:rsid w:val="005D6F0E"/>
    <w:rsid w:val="00604F37"/>
    <w:rsid w:val="006210BA"/>
    <w:rsid w:val="00677738"/>
    <w:rsid w:val="00760520"/>
    <w:rsid w:val="007B75F8"/>
    <w:rsid w:val="007E0E12"/>
    <w:rsid w:val="008366B6"/>
    <w:rsid w:val="008979B4"/>
    <w:rsid w:val="008B3B6A"/>
    <w:rsid w:val="008B3EC2"/>
    <w:rsid w:val="008E2FFE"/>
    <w:rsid w:val="008E5411"/>
    <w:rsid w:val="00987FF5"/>
    <w:rsid w:val="00990118"/>
    <w:rsid w:val="009F6C9D"/>
    <w:rsid w:val="00A1146F"/>
    <w:rsid w:val="00A90466"/>
    <w:rsid w:val="00B36B3E"/>
    <w:rsid w:val="00C61D2E"/>
    <w:rsid w:val="00C7175E"/>
    <w:rsid w:val="00CC03F8"/>
    <w:rsid w:val="00D26F59"/>
    <w:rsid w:val="00D559B3"/>
    <w:rsid w:val="00DB4BA6"/>
    <w:rsid w:val="00E45144"/>
    <w:rsid w:val="00E702C0"/>
    <w:rsid w:val="00E73DAE"/>
    <w:rsid w:val="00EB42C9"/>
    <w:rsid w:val="00F40FB0"/>
    <w:rsid w:val="00F95370"/>
    <w:rsid w:val="00FD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BB9953-3453-4C0F-95D9-D2C73B4C1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6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qFormat/>
    <w:rsid w:val="008366B6"/>
    <w:rPr>
      <w:b/>
      <w:bCs/>
    </w:rPr>
  </w:style>
  <w:style w:type="paragraph" w:styleId="Prrafodelista">
    <w:name w:val="List Paragraph"/>
    <w:basedOn w:val="Normal"/>
    <w:uiPriority w:val="34"/>
    <w:qFormat/>
    <w:rsid w:val="008366B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1146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146F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3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473</Words>
  <Characters>2744</Characters>
  <Application>Microsoft Office Word</Application>
  <DocSecurity>0</DocSecurity>
  <Lines>228</Lines>
  <Paragraphs>103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ACADEMICA</dc:creator>
  <cp:keywords/>
  <dc:description/>
  <cp:lastModifiedBy>Windows User</cp:lastModifiedBy>
  <cp:revision>4</cp:revision>
  <cp:lastPrinted>2024-01-17T19:54:00Z</cp:lastPrinted>
  <dcterms:created xsi:type="dcterms:W3CDTF">2023-11-23T19:00:00Z</dcterms:created>
  <dcterms:modified xsi:type="dcterms:W3CDTF">2024-01-17T19:56:00Z</dcterms:modified>
</cp:coreProperties>
</file>